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56678F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983194">
        <w:rPr>
          <w:sz w:val="24"/>
          <w:szCs w:val="24"/>
        </w:rPr>
        <w:t>5</w:t>
      </w:r>
      <w:r w:rsidR="003E68B7">
        <w:rPr>
          <w:sz w:val="24"/>
          <w:szCs w:val="24"/>
        </w:rPr>
        <w:t>3</w:t>
      </w:r>
      <w:r w:rsidR="00983194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36CC33E5" w14:textId="77777777" w:rsidR="00983194" w:rsidRDefault="008C24A4" w:rsidP="008C24A4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983194">
        <w:rPr>
          <w:sz w:val="24"/>
          <w:szCs w:val="24"/>
        </w:rPr>
        <w:t xml:space="preserve">COORDENADOR </w:t>
      </w:r>
    </w:p>
    <w:p w14:paraId="12F77EB9" w14:textId="3E9FC6A8" w:rsidR="008C24A4" w:rsidRDefault="00983194" w:rsidP="008C24A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 SERVIÇOS DA </w:t>
      </w:r>
      <w:r w:rsidR="003E68B7">
        <w:rPr>
          <w:sz w:val="24"/>
          <w:szCs w:val="24"/>
        </w:rPr>
        <w:t>CULTURA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0665257C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a Senhora </w:t>
      </w:r>
      <w:r w:rsidR="003E68B7" w:rsidRPr="00AC0CB0">
        <w:rPr>
          <w:color w:val="000000"/>
          <w:sz w:val="24"/>
          <w:szCs w:val="24"/>
        </w:rPr>
        <w:t>SIMONE LORENZONI</w:t>
      </w:r>
      <w:r w:rsidRPr="008C24A4">
        <w:rPr>
          <w:sz w:val="24"/>
          <w:szCs w:val="24"/>
        </w:rPr>
        <w:t xml:space="preserve"> do cargo em comissão de </w:t>
      </w:r>
      <w:r w:rsidR="00983194">
        <w:rPr>
          <w:color w:val="000000"/>
          <w:sz w:val="24"/>
          <w:szCs w:val="24"/>
        </w:rPr>
        <w:t>C</w:t>
      </w:r>
      <w:r w:rsidR="00983194" w:rsidRPr="00E74801">
        <w:rPr>
          <w:color w:val="000000"/>
          <w:sz w:val="24"/>
          <w:szCs w:val="24"/>
        </w:rPr>
        <w:t xml:space="preserve">oordenador </w:t>
      </w:r>
      <w:r w:rsidR="00983194">
        <w:rPr>
          <w:color w:val="000000"/>
          <w:sz w:val="24"/>
          <w:szCs w:val="24"/>
        </w:rPr>
        <w:t xml:space="preserve">de Serviços da </w:t>
      </w:r>
      <w:r w:rsidR="003E68B7">
        <w:rPr>
          <w:color w:val="000000"/>
          <w:sz w:val="24"/>
          <w:szCs w:val="24"/>
        </w:rPr>
        <w:t>Cultura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3E68B7">
        <w:rPr>
          <w:sz w:val="24"/>
          <w:szCs w:val="24"/>
        </w:rPr>
        <w:t>doze</w:t>
      </w:r>
      <w:r w:rsidRPr="008C24A4">
        <w:rPr>
          <w:sz w:val="24"/>
          <w:szCs w:val="24"/>
        </w:rPr>
        <w:t xml:space="preserve"> (</w:t>
      </w:r>
      <w:r w:rsidR="00983194">
        <w:rPr>
          <w:sz w:val="24"/>
          <w:szCs w:val="24"/>
        </w:rPr>
        <w:t>1</w:t>
      </w:r>
      <w:r w:rsidR="003E68B7">
        <w:rPr>
          <w:sz w:val="24"/>
          <w:szCs w:val="24"/>
        </w:rPr>
        <w:t>2</w:t>
      </w:r>
      <w:r w:rsidRPr="008C24A4">
        <w:rPr>
          <w:sz w:val="24"/>
          <w:szCs w:val="24"/>
        </w:rPr>
        <w:t xml:space="preserve">) de </w:t>
      </w:r>
      <w:r w:rsidR="003E68B7">
        <w:rPr>
          <w:sz w:val="24"/>
          <w:szCs w:val="24"/>
        </w:rPr>
        <w:t>setembro</w:t>
      </w:r>
      <w:r w:rsidRPr="008C24A4">
        <w:rPr>
          <w:sz w:val="24"/>
          <w:szCs w:val="24"/>
        </w:rPr>
        <w:t xml:space="preserve"> de 2025, nomeada pela Portaria nº. </w:t>
      </w:r>
      <w:r w:rsidR="003E68B7">
        <w:rPr>
          <w:sz w:val="24"/>
          <w:szCs w:val="24"/>
        </w:rPr>
        <w:t>401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B40EC1F" w14:textId="5F18D386" w:rsidR="00983194" w:rsidRPr="00B90ECD" w:rsidRDefault="00054A02" w:rsidP="00983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983194" w:rsidRPr="00B90ECD">
        <w:rPr>
          <w:sz w:val="24"/>
          <w:szCs w:val="24"/>
        </w:rPr>
        <w:t xml:space="preserve">GABINETE DO SENHOR PREFEITO MUNICIPAL DE FAXINAL DO SOTURNO, AOS </w:t>
      </w:r>
      <w:r w:rsidR="003E68B7">
        <w:rPr>
          <w:sz w:val="24"/>
          <w:szCs w:val="24"/>
        </w:rPr>
        <w:t>ONZE</w:t>
      </w:r>
      <w:r w:rsidR="00983194">
        <w:rPr>
          <w:sz w:val="24"/>
          <w:szCs w:val="24"/>
        </w:rPr>
        <w:t xml:space="preserve"> </w:t>
      </w:r>
      <w:r w:rsidR="00983194" w:rsidRPr="00B90ECD">
        <w:rPr>
          <w:sz w:val="24"/>
          <w:szCs w:val="24"/>
        </w:rPr>
        <w:t>(</w:t>
      </w:r>
      <w:r w:rsidR="003E68B7">
        <w:rPr>
          <w:sz w:val="24"/>
          <w:szCs w:val="24"/>
        </w:rPr>
        <w:t>1</w:t>
      </w:r>
      <w:r w:rsidR="00983194">
        <w:rPr>
          <w:sz w:val="24"/>
          <w:szCs w:val="24"/>
        </w:rPr>
        <w:t>1</w:t>
      </w:r>
      <w:r w:rsidR="00983194" w:rsidRPr="00B90ECD">
        <w:rPr>
          <w:sz w:val="24"/>
          <w:szCs w:val="24"/>
        </w:rPr>
        <w:t xml:space="preserve">) DIAS DO MÊS DE </w:t>
      </w:r>
      <w:r w:rsidR="003E68B7">
        <w:rPr>
          <w:sz w:val="24"/>
          <w:szCs w:val="24"/>
        </w:rPr>
        <w:t>SETEMBRO</w:t>
      </w:r>
      <w:r w:rsidR="00983194" w:rsidRPr="00B90ECD">
        <w:rPr>
          <w:sz w:val="24"/>
          <w:szCs w:val="24"/>
        </w:rPr>
        <w:t xml:space="preserve"> DO ANO 2025.</w:t>
      </w:r>
    </w:p>
    <w:p w14:paraId="14AF4F1C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47AA39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FE29719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2CB5940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2BA4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508C1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C1B6E0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58DF62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7E681A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436C7B72" w14:textId="652E3621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3E68B7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-0</w:t>
      </w:r>
      <w:r w:rsidR="003E68B7">
        <w:rPr>
          <w:sz w:val="24"/>
          <w:szCs w:val="24"/>
        </w:rPr>
        <w:t>9</w:t>
      </w:r>
      <w:r w:rsidRPr="00B90ECD">
        <w:rPr>
          <w:sz w:val="24"/>
          <w:szCs w:val="24"/>
        </w:rPr>
        <w:t>-2025</w:t>
      </w:r>
    </w:p>
    <w:p w14:paraId="33C8A1A0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32ED4F7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50E67FD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4B833FF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49AF845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D75F5F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616A138B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D7C9D6E" w14:textId="34252DA1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3E68B7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/0</w:t>
      </w:r>
      <w:r w:rsidR="003E68B7">
        <w:rPr>
          <w:sz w:val="24"/>
          <w:szCs w:val="24"/>
        </w:rPr>
        <w:t>9</w:t>
      </w:r>
      <w:r w:rsidRPr="00B90ECD">
        <w:rPr>
          <w:sz w:val="24"/>
          <w:szCs w:val="24"/>
        </w:rPr>
        <w:t>/2025.</w:t>
      </w:r>
    </w:p>
    <w:p w14:paraId="2D24F308" w14:textId="70B047F2" w:rsidR="00422F7D" w:rsidRPr="000C5204" w:rsidRDefault="00422F7D" w:rsidP="009831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E68B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7726"/>
    <w:rsid w:val="00983194"/>
    <w:rsid w:val="00990AAC"/>
    <w:rsid w:val="009A2486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2025-09-11T12:50:00Z</dcterms:created>
  <dcterms:modified xsi:type="dcterms:W3CDTF">2025-09-11T12:50:00Z</dcterms:modified>
</cp:coreProperties>
</file>